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BD4" w:rsidRDefault="006F02E8" w:rsidP="007E62D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6F02E8">
        <w:rPr>
          <w:rFonts w:ascii="Times New Roman" w:hAnsi="Times New Roman" w:cs="Times New Roman"/>
          <w:b/>
          <w:sz w:val="32"/>
        </w:rPr>
        <w:t>Pod</w:t>
      </w:r>
      <w:r w:rsidR="008F24C6">
        <w:rPr>
          <w:rFonts w:ascii="Times New Roman" w:hAnsi="Times New Roman" w:cs="Times New Roman"/>
          <w:b/>
          <w:sz w:val="32"/>
        </w:rPr>
        <w:t>mínky pro letní kino na rok 201</w:t>
      </w:r>
      <w:r w:rsidR="0022518B">
        <w:rPr>
          <w:rFonts w:ascii="Times New Roman" w:hAnsi="Times New Roman" w:cs="Times New Roman"/>
          <w:b/>
          <w:sz w:val="32"/>
        </w:rPr>
        <w:t>9</w:t>
      </w:r>
    </w:p>
    <w:p w:rsidR="0004574E" w:rsidRPr="006F02E8" w:rsidRDefault="0004574E" w:rsidP="006F02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04574E" w:rsidRDefault="005F6C9A" w:rsidP="00620246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4574E">
        <w:rPr>
          <w:rFonts w:ascii="Times New Roman" w:hAnsi="Times New Roman" w:cs="Times New Roman"/>
          <w:sz w:val="24"/>
        </w:rPr>
        <w:t>Termín promítání: cca od p</w:t>
      </w:r>
      <w:r w:rsidR="0004574E" w:rsidRPr="0004574E">
        <w:rPr>
          <w:rFonts w:ascii="Times New Roman" w:hAnsi="Times New Roman" w:cs="Times New Roman"/>
          <w:sz w:val="24"/>
        </w:rPr>
        <w:t xml:space="preserve">átku </w:t>
      </w:r>
      <w:r w:rsidR="0004574E" w:rsidRPr="0004574E">
        <w:rPr>
          <w:rFonts w:ascii="Times New Roman" w:hAnsi="Times New Roman" w:cs="Times New Roman"/>
          <w:b/>
          <w:sz w:val="24"/>
        </w:rPr>
        <w:t>1</w:t>
      </w:r>
      <w:r w:rsidR="0022518B">
        <w:rPr>
          <w:rFonts w:ascii="Times New Roman" w:hAnsi="Times New Roman" w:cs="Times New Roman"/>
          <w:b/>
          <w:sz w:val="24"/>
        </w:rPr>
        <w:t>4</w:t>
      </w:r>
      <w:r w:rsidR="0004574E" w:rsidRPr="0004574E">
        <w:rPr>
          <w:rFonts w:ascii="Times New Roman" w:hAnsi="Times New Roman" w:cs="Times New Roman"/>
          <w:b/>
          <w:sz w:val="24"/>
        </w:rPr>
        <w:t>. 6. 201</w:t>
      </w:r>
      <w:r w:rsidR="0022518B">
        <w:rPr>
          <w:rFonts w:ascii="Times New Roman" w:hAnsi="Times New Roman" w:cs="Times New Roman"/>
          <w:b/>
          <w:sz w:val="24"/>
        </w:rPr>
        <w:t>9</w:t>
      </w:r>
      <w:r w:rsidRPr="0004574E">
        <w:rPr>
          <w:rFonts w:ascii="Times New Roman" w:hAnsi="Times New Roman" w:cs="Times New Roman"/>
          <w:b/>
          <w:sz w:val="24"/>
        </w:rPr>
        <w:t xml:space="preserve"> do </w:t>
      </w:r>
      <w:r w:rsidR="007E62D5">
        <w:rPr>
          <w:rFonts w:ascii="Times New Roman" w:hAnsi="Times New Roman" w:cs="Times New Roman"/>
          <w:b/>
          <w:sz w:val="24"/>
        </w:rPr>
        <w:t xml:space="preserve">soboty </w:t>
      </w:r>
      <w:r w:rsidR="004442F3">
        <w:rPr>
          <w:rFonts w:ascii="Times New Roman" w:hAnsi="Times New Roman" w:cs="Times New Roman"/>
          <w:b/>
          <w:sz w:val="24"/>
        </w:rPr>
        <w:t>8</w:t>
      </w:r>
      <w:r w:rsidR="007E62D5">
        <w:rPr>
          <w:rFonts w:ascii="Times New Roman" w:hAnsi="Times New Roman" w:cs="Times New Roman"/>
          <w:b/>
          <w:sz w:val="24"/>
        </w:rPr>
        <w:t xml:space="preserve">. </w:t>
      </w:r>
      <w:r w:rsidR="004442F3">
        <w:rPr>
          <w:rFonts w:ascii="Times New Roman" w:hAnsi="Times New Roman" w:cs="Times New Roman"/>
          <w:b/>
          <w:sz w:val="24"/>
        </w:rPr>
        <w:t>9</w:t>
      </w:r>
      <w:r w:rsidR="0004574E" w:rsidRPr="0004574E">
        <w:rPr>
          <w:rFonts w:ascii="Times New Roman" w:hAnsi="Times New Roman" w:cs="Times New Roman"/>
          <w:b/>
          <w:sz w:val="24"/>
        </w:rPr>
        <w:t>. 201</w:t>
      </w:r>
      <w:r w:rsidR="0022518B">
        <w:rPr>
          <w:rFonts w:ascii="Times New Roman" w:hAnsi="Times New Roman" w:cs="Times New Roman"/>
          <w:b/>
          <w:sz w:val="24"/>
        </w:rPr>
        <w:t>9</w:t>
      </w:r>
    </w:p>
    <w:p w:rsidR="005F6C9A" w:rsidRPr="0004574E" w:rsidRDefault="005F6C9A" w:rsidP="00620246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4574E">
        <w:rPr>
          <w:rFonts w:ascii="Times New Roman" w:hAnsi="Times New Roman" w:cs="Times New Roman"/>
          <w:sz w:val="24"/>
        </w:rPr>
        <w:t xml:space="preserve">Maximální počet promítání: </w:t>
      </w:r>
      <w:r w:rsidRPr="0004574E">
        <w:rPr>
          <w:rFonts w:ascii="Times New Roman" w:hAnsi="Times New Roman" w:cs="Times New Roman"/>
          <w:b/>
          <w:sz w:val="24"/>
        </w:rPr>
        <w:t>3 filmy/obec</w:t>
      </w:r>
      <w:r w:rsidR="0004574E">
        <w:rPr>
          <w:rFonts w:ascii="Times New Roman" w:hAnsi="Times New Roman" w:cs="Times New Roman"/>
          <w:sz w:val="24"/>
        </w:rPr>
        <w:t xml:space="preserve"> (od 4 filmů si náklady na licenci obec hradí sama)</w:t>
      </w:r>
    </w:p>
    <w:p w:rsidR="00FB61DC" w:rsidRPr="0022518B" w:rsidRDefault="00FB61DC" w:rsidP="00620246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04574E">
        <w:rPr>
          <w:rFonts w:ascii="Times New Roman" w:hAnsi="Times New Roman" w:cs="Times New Roman"/>
          <w:sz w:val="24"/>
        </w:rPr>
        <w:t xml:space="preserve">imořádný členský příspěvek </w:t>
      </w:r>
      <w:r w:rsidR="0004574E" w:rsidRPr="0004574E">
        <w:rPr>
          <w:rFonts w:ascii="Times New Roman" w:hAnsi="Times New Roman" w:cs="Times New Roman"/>
          <w:b/>
          <w:sz w:val="24"/>
        </w:rPr>
        <w:t>6</w:t>
      </w:r>
      <w:r w:rsidRPr="0004574E">
        <w:rPr>
          <w:rFonts w:ascii="Times New Roman" w:hAnsi="Times New Roman" w:cs="Times New Roman"/>
          <w:b/>
          <w:sz w:val="24"/>
        </w:rPr>
        <w:t>00 Kč/1 promítání</w:t>
      </w:r>
      <w:r w:rsidR="0022518B">
        <w:rPr>
          <w:rFonts w:ascii="Times New Roman" w:hAnsi="Times New Roman" w:cs="Times New Roman"/>
          <w:b/>
          <w:sz w:val="24"/>
        </w:rPr>
        <w:t xml:space="preserve"> </w:t>
      </w:r>
      <w:r w:rsidR="0022518B" w:rsidRPr="0022518B">
        <w:rPr>
          <w:rFonts w:ascii="Times New Roman" w:hAnsi="Times New Roman" w:cs="Times New Roman"/>
          <w:sz w:val="24"/>
        </w:rPr>
        <w:t>(spoluúčast obce)</w:t>
      </w:r>
    </w:p>
    <w:p w:rsidR="00F26C06" w:rsidRDefault="00F26C06" w:rsidP="00620246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Mikroregion Bystřicko přispívá na každý film </w:t>
      </w:r>
      <w:r w:rsidRPr="00F26C06">
        <w:rPr>
          <w:rFonts w:ascii="Times New Roman" w:hAnsi="Times New Roman" w:cs="Times New Roman"/>
          <w:b/>
          <w:sz w:val="24"/>
        </w:rPr>
        <w:t>maximálně</w:t>
      </w:r>
      <w:r>
        <w:rPr>
          <w:rFonts w:ascii="Times New Roman" w:hAnsi="Times New Roman" w:cs="Times New Roman"/>
          <w:sz w:val="24"/>
        </w:rPr>
        <w:t xml:space="preserve"> </w:t>
      </w:r>
      <w:r w:rsidRPr="00F26C06">
        <w:rPr>
          <w:rFonts w:ascii="Times New Roman" w:hAnsi="Times New Roman" w:cs="Times New Roman"/>
          <w:b/>
          <w:sz w:val="24"/>
        </w:rPr>
        <w:t>2 000 Kč</w:t>
      </w:r>
    </w:p>
    <w:p w:rsidR="00FB61DC" w:rsidRDefault="00620246" w:rsidP="00620246">
      <w:pPr>
        <w:pStyle w:val="Odstavecseseznamem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4574E">
        <w:rPr>
          <w:rFonts w:ascii="Times New Roman" w:hAnsi="Times New Roman" w:cs="Times New Roman"/>
          <w:b/>
          <w:sz w:val="24"/>
        </w:rPr>
        <w:t>2 promítací aparatury</w:t>
      </w:r>
      <w:r>
        <w:rPr>
          <w:rFonts w:ascii="Times New Roman" w:hAnsi="Times New Roman" w:cs="Times New Roman"/>
          <w:sz w:val="24"/>
        </w:rPr>
        <w:t xml:space="preserve"> </w:t>
      </w:r>
      <w:r w:rsidR="004867B3">
        <w:rPr>
          <w:rFonts w:ascii="Times New Roman" w:hAnsi="Times New Roman" w:cs="Times New Roman"/>
          <w:sz w:val="24"/>
        </w:rPr>
        <w:t>(</w:t>
      </w:r>
      <w:r w:rsidR="00F26C06">
        <w:rPr>
          <w:rFonts w:ascii="Times New Roman" w:hAnsi="Times New Roman" w:cs="Times New Roman"/>
          <w:sz w:val="24"/>
        </w:rPr>
        <w:t>k dispozici na Mikroregionu Bystřicko</w:t>
      </w:r>
      <w:r w:rsidR="004867B3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→</w:t>
      </w:r>
      <w:r w:rsidR="004867B3">
        <w:rPr>
          <w:rFonts w:ascii="Times New Roman" w:hAnsi="Times New Roman" w:cs="Times New Roman"/>
          <w:sz w:val="24"/>
        </w:rPr>
        <w:t> </w:t>
      </w:r>
      <w:r w:rsidRPr="0004574E">
        <w:rPr>
          <w:rFonts w:ascii="Times New Roman" w:hAnsi="Times New Roman" w:cs="Times New Roman"/>
          <w:b/>
          <w:sz w:val="24"/>
        </w:rPr>
        <w:t>maximál</w:t>
      </w:r>
      <w:bookmarkStart w:id="0" w:name="_GoBack"/>
      <w:bookmarkEnd w:id="0"/>
      <w:r w:rsidRPr="0004574E">
        <w:rPr>
          <w:rFonts w:ascii="Times New Roman" w:hAnsi="Times New Roman" w:cs="Times New Roman"/>
          <w:b/>
          <w:sz w:val="24"/>
        </w:rPr>
        <w:t>ně 2 obce promítající zároveň</w:t>
      </w:r>
      <w:r>
        <w:rPr>
          <w:rFonts w:ascii="Times New Roman" w:hAnsi="Times New Roman" w:cs="Times New Roman"/>
          <w:sz w:val="24"/>
        </w:rPr>
        <w:t>, pokud si nezajistí vlastní promítací aparaturu</w:t>
      </w:r>
    </w:p>
    <w:p w:rsidR="00F26C06" w:rsidRDefault="00F26C06" w:rsidP="00F26C0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26C06" w:rsidRDefault="00F26C06" w:rsidP="00F26C0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26C06">
        <w:rPr>
          <w:rFonts w:ascii="Times New Roman" w:hAnsi="Times New Roman" w:cs="Times New Roman"/>
          <w:b/>
          <w:sz w:val="24"/>
        </w:rPr>
        <w:t xml:space="preserve">Příklad financování promítání: </w:t>
      </w:r>
    </w:p>
    <w:tbl>
      <w:tblPr>
        <w:tblW w:w="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1284"/>
      </w:tblGrid>
      <w:tr w:rsidR="00F26C06" w:rsidRPr="00F26C06" w:rsidTr="00F26C06">
        <w:trPr>
          <w:trHeight w:val="518"/>
        </w:trPr>
        <w:tc>
          <w:tcPr>
            <w:tcW w:w="4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6FFFF"/>
            <w:noWrap/>
            <w:vAlign w:val="center"/>
            <w:hideMark/>
          </w:tcPr>
          <w:p w:rsidR="00F26C06" w:rsidRPr="00F26C06" w:rsidRDefault="00F26C06" w:rsidP="00F2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F26C0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Příklady financování v roce 201</w:t>
            </w:r>
            <w:r w:rsidR="0022518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9</w:t>
            </w:r>
          </w:p>
        </w:tc>
      </w:tr>
      <w:tr w:rsidR="00F26C06" w:rsidRPr="00F26C06" w:rsidTr="00F26C06">
        <w:trPr>
          <w:trHeight w:val="503"/>
        </w:trPr>
        <w:tc>
          <w:tcPr>
            <w:tcW w:w="45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6FFFF"/>
            <w:noWrap/>
            <w:vAlign w:val="center"/>
            <w:hideMark/>
          </w:tcPr>
          <w:p w:rsidR="00F26C06" w:rsidRPr="00F26C06" w:rsidRDefault="00F26C06" w:rsidP="00F2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26C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Příklad financování do 2600</w:t>
            </w:r>
          </w:p>
        </w:tc>
      </w:tr>
      <w:tr w:rsidR="00F26C06" w:rsidRPr="00F26C06" w:rsidTr="00F26C06">
        <w:trPr>
          <w:trHeight w:val="398"/>
        </w:trPr>
        <w:tc>
          <w:tcPr>
            <w:tcW w:w="3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6" w:rsidRPr="00F26C06" w:rsidRDefault="00F26C06" w:rsidP="00F2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C06">
              <w:rPr>
                <w:rFonts w:ascii="Calibri" w:eastAsia="Times New Roman" w:hAnsi="Calibri" w:cs="Calibri"/>
                <w:color w:val="000000"/>
                <w:lang w:eastAsia="cs-CZ"/>
              </w:rPr>
              <w:t>Náklady na 1 promítání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06" w:rsidRPr="00F26C06" w:rsidRDefault="00F26C06" w:rsidP="00F2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C06">
              <w:rPr>
                <w:rFonts w:ascii="Calibri" w:eastAsia="Times New Roman" w:hAnsi="Calibri" w:cs="Calibri"/>
                <w:color w:val="000000"/>
                <w:lang w:eastAsia="cs-CZ"/>
              </w:rPr>
              <w:t>2 420</w:t>
            </w:r>
          </w:p>
        </w:tc>
      </w:tr>
      <w:tr w:rsidR="00F26C06" w:rsidRPr="00F26C06" w:rsidTr="00F26C06">
        <w:trPr>
          <w:trHeight w:val="409"/>
        </w:trPr>
        <w:tc>
          <w:tcPr>
            <w:tcW w:w="3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6" w:rsidRPr="00F26C06" w:rsidRDefault="00F26C06" w:rsidP="00F2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C06">
              <w:rPr>
                <w:rFonts w:ascii="Calibri" w:eastAsia="Times New Roman" w:hAnsi="Calibri" w:cs="Calibri"/>
                <w:color w:val="000000"/>
                <w:lang w:eastAsia="cs-CZ"/>
              </w:rPr>
              <w:t>Spoluúčast obce mim. čl. př.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06" w:rsidRPr="00F26C06" w:rsidRDefault="00F26C06" w:rsidP="00F2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C06">
              <w:rPr>
                <w:rFonts w:ascii="Calibri" w:eastAsia="Times New Roman" w:hAnsi="Calibri" w:cs="Calibri"/>
                <w:color w:val="000000"/>
                <w:lang w:eastAsia="cs-CZ"/>
              </w:rPr>
              <w:t>600</w:t>
            </w:r>
          </w:p>
        </w:tc>
      </w:tr>
      <w:tr w:rsidR="00F26C06" w:rsidRPr="00F26C06" w:rsidTr="00F26C06">
        <w:trPr>
          <w:trHeight w:val="409"/>
        </w:trPr>
        <w:tc>
          <w:tcPr>
            <w:tcW w:w="3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06" w:rsidRPr="00F26C06" w:rsidRDefault="00F26C06" w:rsidP="00F2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C06">
              <w:rPr>
                <w:rFonts w:ascii="Calibri" w:eastAsia="Times New Roman" w:hAnsi="Calibri" w:cs="Calibri"/>
                <w:color w:val="000000"/>
                <w:lang w:eastAsia="cs-CZ"/>
              </w:rPr>
              <w:t>Příspěvek Mikroregionu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06" w:rsidRPr="00F26C06" w:rsidRDefault="00F26C06" w:rsidP="00F2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C06">
              <w:rPr>
                <w:rFonts w:ascii="Calibri" w:eastAsia="Times New Roman" w:hAnsi="Calibri" w:cs="Calibri"/>
                <w:color w:val="000000"/>
                <w:lang w:eastAsia="cs-CZ"/>
              </w:rPr>
              <w:t>1 820</w:t>
            </w:r>
          </w:p>
        </w:tc>
      </w:tr>
      <w:tr w:rsidR="00F26C06" w:rsidRPr="00F26C06" w:rsidTr="00F26C06">
        <w:trPr>
          <w:trHeight w:val="420"/>
        </w:trPr>
        <w:tc>
          <w:tcPr>
            <w:tcW w:w="45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6FFFF"/>
            <w:noWrap/>
            <w:vAlign w:val="center"/>
            <w:hideMark/>
          </w:tcPr>
          <w:p w:rsidR="00F26C06" w:rsidRPr="00F26C06" w:rsidRDefault="00F26C06" w:rsidP="00F2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26C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Příklad financování nad 2600</w:t>
            </w:r>
          </w:p>
        </w:tc>
      </w:tr>
      <w:tr w:rsidR="00F26C06" w:rsidRPr="00F26C06" w:rsidTr="00F26C06">
        <w:trPr>
          <w:trHeight w:val="398"/>
        </w:trPr>
        <w:tc>
          <w:tcPr>
            <w:tcW w:w="3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C06" w:rsidRPr="00F26C06" w:rsidRDefault="00F26C06" w:rsidP="00F2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C06">
              <w:rPr>
                <w:rFonts w:ascii="Calibri" w:eastAsia="Times New Roman" w:hAnsi="Calibri" w:cs="Calibri"/>
                <w:color w:val="000000"/>
                <w:lang w:eastAsia="cs-CZ"/>
              </w:rPr>
              <w:t>Náklad na 1 promítání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06" w:rsidRPr="00F26C06" w:rsidRDefault="00F26C06" w:rsidP="00F2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C06">
              <w:rPr>
                <w:rFonts w:ascii="Calibri" w:eastAsia="Times New Roman" w:hAnsi="Calibri" w:cs="Calibri"/>
                <w:color w:val="000000"/>
                <w:lang w:eastAsia="cs-CZ"/>
              </w:rPr>
              <w:t>3 630</w:t>
            </w:r>
          </w:p>
        </w:tc>
      </w:tr>
      <w:tr w:rsidR="00F26C06" w:rsidRPr="00F26C06" w:rsidTr="00F26C06">
        <w:trPr>
          <w:trHeight w:val="398"/>
        </w:trPr>
        <w:tc>
          <w:tcPr>
            <w:tcW w:w="3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C06" w:rsidRPr="00F26C06" w:rsidRDefault="00F26C06" w:rsidP="00F2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C06">
              <w:rPr>
                <w:rFonts w:ascii="Calibri" w:eastAsia="Times New Roman" w:hAnsi="Calibri" w:cs="Calibri"/>
                <w:color w:val="000000"/>
                <w:lang w:eastAsia="cs-CZ"/>
              </w:rPr>
              <w:t>Spoluúčast obce mim. čl. př.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C06" w:rsidRPr="00F26C06" w:rsidRDefault="00F26C06" w:rsidP="00F2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C06">
              <w:rPr>
                <w:rFonts w:ascii="Calibri" w:eastAsia="Times New Roman" w:hAnsi="Calibri" w:cs="Calibri"/>
                <w:color w:val="000000"/>
                <w:lang w:eastAsia="cs-CZ"/>
              </w:rPr>
              <w:t>600 + 1 030</w:t>
            </w:r>
          </w:p>
        </w:tc>
      </w:tr>
      <w:tr w:rsidR="00F26C06" w:rsidRPr="00F26C06" w:rsidTr="00F26C06">
        <w:trPr>
          <w:trHeight w:val="529"/>
        </w:trPr>
        <w:tc>
          <w:tcPr>
            <w:tcW w:w="3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C06" w:rsidRPr="00F26C06" w:rsidRDefault="00F26C06" w:rsidP="00F2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C06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Max. příspěvek</w:t>
            </w:r>
            <w:r w:rsidRPr="00F26C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Mikroregionu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06" w:rsidRPr="00F26C06" w:rsidRDefault="00F26C06" w:rsidP="00F26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F26C06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2 000</w:t>
            </w:r>
          </w:p>
        </w:tc>
      </w:tr>
    </w:tbl>
    <w:p w:rsidR="00F26C06" w:rsidRPr="00F26C06" w:rsidRDefault="00F26C06" w:rsidP="00F26C0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867B3" w:rsidRPr="00A97B4C" w:rsidRDefault="004867B3" w:rsidP="00A97B4C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</w:rPr>
      </w:pPr>
    </w:p>
    <w:p w:rsidR="00AA0721" w:rsidRPr="00AA0721" w:rsidRDefault="00AA0721" w:rsidP="0062024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AA0721" w:rsidRPr="00AA0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636DC"/>
    <w:multiLevelType w:val="hybridMultilevel"/>
    <w:tmpl w:val="B824C5F4"/>
    <w:lvl w:ilvl="0" w:tplc="E3BC40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21"/>
    <w:rsid w:val="0004574E"/>
    <w:rsid w:val="0022518B"/>
    <w:rsid w:val="003F465D"/>
    <w:rsid w:val="004442F3"/>
    <w:rsid w:val="004867B3"/>
    <w:rsid w:val="005F6C9A"/>
    <w:rsid w:val="00620246"/>
    <w:rsid w:val="006A0881"/>
    <w:rsid w:val="006F02E8"/>
    <w:rsid w:val="007E62D5"/>
    <w:rsid w:val="008F24C6"/>
    <w:rsid w:val="00A97B4C"/>
    <w:rsid w:val="00AA0721"/>
    <w:rsid w:val="00C111B7"/>
    <w:rsid w:val="00F26C06"/>
    <w:rsid w:val="00F71BD4"/>
    <w:rsid w:val="00F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12A5"/>
  <w15:chartTrackingRefBased/>
  <w15:docId w15:val="{B3EAF430-9C0F-4372-AEA4-5BD28C18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0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 Bystřicko</cp:lastModifiedBy>
  <cp:revision>6</cp:revision>
  <cp:lastPrinted>2019-05-22T12:30:00Z</cp:lastPrinted>
  <dcterms:created xsi:type="dcterms:W3CDTF">2019-05-22T12:53:00Z</dcterms:created>
  <dcterms:modified xsi:type="dcterms:W3CDTF">2019-05-27T06:24:00Z</dcterms:modified>
</cp:coreProperties>
</file>